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B73640" w:rsidRDefault="00B73640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>Razred: 6. C</w:t>
      </w:r>
    </w:p>
    <w:p w:rsidR="00B73640" w:rsidRPr="00B73640" w:rsidRDefault="00B73640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>Datum: 16. 3. 2020</w:t>
      </w:r>
    </w:p>
    <w:p w:rsidR="00B73640" w:rsidRDefault="00DE5407" w:rsidP="00DE54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in ponovi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</w:p>
    <w:p w:rsidR="00DE5407" w:rsidRDefault="00DE5407" w:rsidP="00DE54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5407">
        <w:rPr>
          <w:rFonts w:ascii="Arial" w:hAnsi="Arial" w:cs="Arial"/>
          <w:sz w:val="24"/>
          <w:szCs w:val="24"/>
        </w:rPr>
        <w:t xml:space="preserve">v zvezek dokončaj zapis </w:t>
      </w:r>
      <w:proofErr w:type="spellStart"/>
      <w:r w:rsidRPr="00DE5407">
        <w:rPr>
          <w:rFonts w:ascii="Arial" w:hAnsi="Arial" w:cs="Arial"/>
          <w:sz w:val="24"/>
          <w:szCs w:val="24"/>
        </w:rPr>
        <w:t>Present</w:t>
      </w:r>
      <w:proofErr w:type="spellEnd"/>
      <w:r w:rsidRPr="00DE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5407">
        <w:rPr>
          <w:rFonts w:ascii="Arial" w:hAnsi="Arial" w:cs="Arial"/>
          <w:sz w:val="24"/>
          <w:szCs w:val="24"/>
        </w:rPr>
        <w:t>Continuous</w:t>
      </w:r>
      <w:proofErr w:type="spellEnd"/>
      <w:r w:rsidRPr="00DE5407">
        <w:rPr>
          <w:rFonts w:ascii="Arial" w:hAnsi="Arial" w:cs="Arial"/>
          <w:sz w:val="24"/>
          <w:szCs w:val="24"/>
        </w:rPr>
        <w:t xml:space="preserve"> (posebnosti v zapisu)</w:t>
      </w:r>
    </w:p>
    <w:p w:rsidR="00DE5407" w:rsidRDefault="00DE5407" w:rsidP="00DE5407">
      <w:pPr>
        <w:rPr>
          <w:rFonts w:ascii="Arial" w:hAnsi="Arial" w:cs="Arial"/>
          <w:sz w:val="24"/>
          <w:szCs w:val="24"/>
        </w:rPr>
      </w:pPr>
    </w:p>
    <w:p w:rsidR="00DE5407" w:rsidRDefault="00DE5407" w:rsidP="00DE5407">
      <w:pPr>
        <w:rPr>
          <w:rFonts w:ascii="Arial" w:hAnsi="Arial" w:cs="Arial"/>
          <w:sz w:val="24"/>
          <w:szCs w:val="24"/>
        </w:rPr>
      </w:pPr>
    </w:p>
    <w:p w:rsidR="00DE5407" w:rsidRPr="00DE5407" w:rsidRDefault="00DE5407" w:rsidP="00DE5407">
      <w:pPr>
        <w:rPr>
          <w:rFonts w:ascii="Arial" w:hAnsi="Arial" w:cs="Arial"/>
          <w:b/>
          <w:color w:val="0070C0"/>
          <w:sz w:val="28"/>
          <w:szCs w:val="28"/>
        </w:rPr>
      </w:pPr>
      <w:r w:rsidRPr="00DE5407">
        <w:rPr>
          <w:rFonts w:ascii="Arial" w:hAnsi="Arial" w:cs="Arial"/>
          <w:b/>
          <w:color w:val="0070C0"/>
          <w:sz w:val="28"/>
          <w:szCs w:val="28"/>
        </w:rPr>
        <w:t>ZAPOMNI SI SLEDEČA PRAVILA PRI PISANJU OBLIKE –ING:</w:t>
      </w:r>
    </w:p>
    <w:p w:rsidR="00DE5407" w:rsidRPr="00DE5407" w:rsidRDefault="00DE5407" w:rsidP="00DE5407">
      <w:pPr>
        <w:rPr>
          <w:rFonts w:ascii="Arial" w:hAnsi="Arial" w:cs="Arial"/>
          <w:b/>
          <w:color w:val="0070C0"/>
          <w:sz w:val="28"/>
          <w:szCs w:val="28"/>
        </w:rPr>
      </w:pPr>
    </w:p>
    <w:p w:rsidR="00DE5407" w:rsidRPr="00DE5407" w:rsidRDefault="00DE5407" w:rsidP="00DE5407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Večini glagolov dodamo </w:t>
      </w:r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–</w:t>
      </w:r>
      <w:proofErr w:type="spellStart"/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ing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</w:rPr>
      </w:pP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go  -----  </w:t>
      </w: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going</w:t>
      </w:r>
      <w:bookmarkStart w:id="0" w:name="_GoBack"/>
      <w:bookmarkEnd w:id="0"/>
      <w:proofErr w:type="spellEnd"/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play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---- </w:t>
      </w: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playing</w:t>
      </w:r>
      <w:proofErr w:type="spellEnd"/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wear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---- </w:t>
      </w: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wearing</w:t>
      </w:r>
      <w:proofErr w:type="spellEnd"/>
    </w:p>
    <w:p w:rsidR="00DE5407" w:rsidRPr="00DE5407" w:rsidRDefault="00DE5407" w:rsidP="00DE54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E5407" w:rsidRPr="00DE5407" w:rsidRDefault="00DE5407" w:rsidP="00DE5407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Glagolom, ki se končajo na </w:t>
      </w:r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–e</w:t>
      </w: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-e</w:t>
      </w: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odstranimo in dodamo </w:t>
      </w:r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–</w:t>
      </w:r>
      <w:proofErr w:type="spellStart"/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ing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</w:rPr>
      </w:pPr>
      <w:r w:rsidRPr="00DE5407">
        <w:rPr>
          <w:rFonts w:ascii="Arial" w:hAnsi="Arial" w:cs="Arial"/>
          <w:color w:val="000000" w:themeColor="text1"/>
          <w:sz w:val="28"/>
          <w:szCs w:val="28"/>
        </w:rPr>
        <w:t>tak</w:t>
      </w:r>
      <w:r w:rsidRPr="00DE5407">
        <w:rPr>
          <w:rFonts w:ascii="Arial" w:hAnsi="Arial" w:cs="Arial"/>
          <w:color w:val="FF0000"/>
          <w:sz w:val="28"/>
          <w:szCs w:val="28"/>
        </w:rPr>
        <w:t>e</w:t>
      </w: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---- </w:t>
      </w: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tak</w:t>
      </w:r>
      <w:r w:rsidRPr="00DE5407">
        <w:rPr>
          <w:rFonts w:ascii="Arial" w:hAnsi="Arial" w:cs="Arial"/>
          <w:color w:val="FF0000"/>
          <w:sz w:val="28"/>
          <w:szCs w:val="28"/>
        </w:rPr>
        <w:t>ing</w:t>
      </w:r>
      <w:proofErr w:type="spellEnd"/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writ</w:t>
      </w:r>
      <w:r w:rsidRPr="00DE5407">
        <w:rPr>
          <w:rFonts w:ascii="Arial" w:hAnsi="Arial" w:cs="Arial"/>
          <w:color w:val="FF0000"/>
          <w:sz w:val="28"/>
          <w:szCs w:val="28"/>
        </w:rPr>
        <w:t>e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---- </w:t>
      </w: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writ</w:t>
      </w:r>
      <w:r w:rsidRPr="00DE5407">
        <w:rPr>
          <w:rFonts w:ascii="Arial" w:hAnsi="Arial" w:cs="Arial"/>
          <w:color w:val="FF0000"/>
          <w:sz w:val="28"/>
          <w:szCs w:val="28"/>
        </w:rPr>
        <w:t>ing</w:t>
      </w:r>
      <w:proofErr w:type="spellEnd"/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hav</w:t>
      </w:r>
      <w:r w:rsidRPr="00DE5407">
        <w:rPr>
          <w:rFonts w:ascii="Arial" w:hAnsi="Arial" w:cs="Arial"/>
          <w:color w:val="FF0000"/>
          <w:sz w:val="28"/>
          <w:szCs w:val="28"/>
        </w:rPr>
        <w:t>e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---- </w:t>
      </w:r>
      <w:proofErr w:type="spellStart"/>
      <w:r w:rsidRPr="00DE5407">
        <w:rPr>
          <w:rFonts w:ascii="Arial" w:hAnsi="Arial" w:cs="Arial"/>
          <w:color w:val="000000" w:themeColor="text1"/>
          <w:sz w:val="28"/>
          <w:szCs w:val="28"/>
        </w:rPr>
        <w:t>hav</w:t>
      </w:r>
      <w:r w:rsidRPr="00DE5407">
        <w:rPr>
          <w:rFonts w:ascii="Arial" w:hAnsi="Arial" w:cs="Arial"/>
          <w:color w:val="FF0000"/>
          <w:sz w:val="28"/>
          <w:szCs w:val="28"/>
        </w:rPr>
        <w:t>ing</w:t>
      </w:r>
      <w:proofErr w:type="spellEnd"/>
    </w:p>
    <w:p w:rsidR="00DE5407" w:rsidRPr="00DE5407" w:rsidRDefault="00DE5407" w:rsidP="00DE5407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DE5407" w:rsidRPr="00DE5407" w:rsidRDefault="00DE5407" w:rsidP="00DE5407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Nekaterim glagolom se ob dodajanju končnice </w:t>
      </w:r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–</w:t>
      </w:r>
      <w:proofErr w:type="spellStart"/>
      <w:r w:rsidRPr="00DE5407">
        <w:rPr>
          <w:rFonts w:ascii="Arial" w:hAnsi="Arial" w:cs="Arial"/>
          <w:i/>
          <w:color w:val="000000" w:themeColor="text1"/>
          <w:sz w:val="28"/>
          <w:szCs w:val="28"/>
        </w:rPr>
        <w:t>ing</w:t>
      </w:r>
      <w:proofErr w:type="spellEnd"/>
      <w:r w:rsidRPr="00DE5407">
        <w:rPr>
          <w:rFonts w:ascii="Arial" w:hAnsi="Arial" w:cs="Arial"/>
          <w:color w:val="000000" w:themeColor="text1"/>
          <w:sz w:val="28"/>
          <w:szCs w:val="28"/>
        </w:rPr>
        <w:t xml:space="preserve"> končni soglasnik podvoji:</w:t>
      </w:r>
    </w:p>
    <w:p w:rsidR="00DE5407" w:rsidRPr="00DE5407" w:rsidRDefault="00DE5407" w:rsidP="00DE5407">
      <w:pPr>
        <w:pStyle w:val="Odstavekseznama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>sit</w:t>
      </w:r>
      <w:proofErr w:type="gramEnd"/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---- si</w:t>
      </w:r>
      <w:r w:rsidRPr="00DE5407">
        <w:rPr>
          <w:rFonts w:ascii="Arial" w:hAnsi="Arial" w:cs="Arial"/>
          <w:color w:val="FF0000"/>
          <w:sz w:val="28"/>
          <w:szCs w:val="28"/>
          <w:lang w:val="en-GB"/>
        </w:rPr>
        <w:t>tt</w:t>
      </w:r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>ing</w:t>
      </w:r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>swim</w:t>
      </w:r>
      <w:proofErr w:type="gramEnd"/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---- swi</w:t>
      </w:r>
      <w:r w:rsidRPr="00DE5407">
        <w:rPr>
          <w:rFonts w:ascii="Arial" w:hAnsi="Arial" w:cs="Arial"/>
          <w:color w:val="FF0000"/>
          <w:sz w:val="28"/>
          <w:szCs w:val="28"/>
          <w:lang w:val="en-GB"/>
        </w:rPr>
        <w:t>mm</w:t>
      </w:r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>ing</w:t>
      </w:r>
    </w:p>
    <w:p w:rsidR="00DE5407" w:rsidRPr="00DE5407" w:rsidRDefault="00DE5407" w:rsidP="00DE5407">
      <w:pPr>
        <w:ind w:left="1416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>get</w:t>
      </w:r>
      <w:proofErr w:type="gramEnd"/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---- ge</w:t>
      </w:r>
      <w:r w:rsidRPr="00DE5407">
        <w:rPr>
          <w:rFonts w:ascii="Arial" w:hAnsi="Arial" w:cs="Arial"/>
          <w:color w:val="FF0000"/>
          <w:sz w:val="28"/>
          <w:szCs w:val="28"/>
          <w:lang w:val="en-GB"/>
        </w:rPr>
        <w:t>tt</w:t>
      </w:r>
      <w:r w:rsidRPr="00DE5407">
        <w:rPr>
          <w:rFonts w:ascii="Arial" w:hAnsi="Arial" w:cs="Arial"/>
          <w:color w:val="000000" w:themeColor="text1"/>
          <w:sz w:val="28"/>
          <w:szCs w:val="28"/>
          <w:lang w:val="en-GB"/>
        </w:rPr>
        <w:t>ing</w:t>
      </w:r>
    </w:p>
    <w:p w:rsidR="00DE5407" w:rsidRPr="00DE5407" w:rsidRDefault="00DE5407" w:rsidP="00DE5407">
      <w:pPr>
        <w:rPr>
          <w:rFonts w:ascii="Arial" w:hAnsi="Arial" w:cs="Arial"/>
          <w:sz w:val="24"/>
          <w:szCs w:val="24"/>
        </w:rPr>
      </w:pPr>
    </w:p>
    <w:sectPr w:rsidR="00DE5407" w:rsidRPr="00DE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6A"/>
    <w:multiLevelType w:val="hybridMultilevel"/>
    <w:tmpl w:val="7802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96C"/>
    <w:multiLevelType w:val="hybridMultilevel"/>
    <w:tmpl w:val="17104390"/>
    <w:lvl w:ilvl="0" w:tplc="5C5A59E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0"/>
    <w:rsid w:val="00347E54"/>
    <w:rsid w:val="0095436E"/>
    <w:rsid w:val="00B73640"/>
    <w:rsid w:val="00D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C567"/>
  <w15:chartTrackingRefBased/>
  <w15:docId w15:val="{20748242-FAA9-46A5-A846-C488979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2020-03-17T18:19:00Z</dcterms:created>
  <dcterms:modified xsi:type="dcterms:W3CDTF">2020-03-17T18:26:00Z</dcterms:modified>
</cp:coreProperties>
</file>